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98C0" w14:textId="74413EC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9C7F64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2E53A876" w14:textId="4B311233"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FA640B">
        <w:rPr>
          <w:rFonts w:ascii="Times New Roman" w:eastAsia="Times New Roman" w:hAnsi="Times New Roman" w:cs="Times New Roman"/>
          <w:b/>
        </w:rPr>
        <w:t>36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do oddania do dyspozycji Wykonawcy niezbędnych zasobów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77777777"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3493FC27" w14:textId="77777777" w:rsidR="00FA640B" w:rsidRPr="00551BFC" w:rsidRDefault="00FA640B" w:rsidP="00FA640B">
      <w:pPr>
        <w:pStyle w:val="Standard"/>
        <w:ind w:left="567" w:hanging="567"/>
        <w:jc w:val="center"/>
        <w:rPr>
          <w:rFonts w:cs="Times New Roman"/>
          <w:b/>
          <w:bCs/>
          <w:sz w:val="32"/>
          <w:szCs w:val="32"/>
        </w:rPr>
      </w:pPr>
      <w:r w:rsidRPr="005A2D57">
        <w:rPr>
          <w:rFonts w:eastAsia="TimesNewRomanPS-BoldMT"/>
          <w:b/>
          <w:bCs/>
          <w:sz w:val="28"/>
          <w:szCs w:val="28"/>
          <w:lang w:eastAsia="en-US"/>
        </w:rPr>
        <w:t>„</w:t>
      </w:r>
      <w:r>
        <w:rPr>
          <w:b/>
          <w:bCs/>
          <w:sz w:val="28"/>
          <w:szCs w:val="28"/>
        </w:rPr>
        <w:t>Wymiana nawierzchni poliuretanowej boiska wielofunkcyjnego „Orlik” przy ul. Częstochowskiej w Ozimku”</w:t>
      </w:r>
    </w:p>
    <w:p w14:paraId="001314C2" w14:textId="77777777"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14:paraId="7710145D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4595A" w14:textId="77777777" w:rsidR="004553B7" w:rsidRDefault="004553B7">
      <w:r>
        <w:separator/>
      </w:r>
    </w:p>
  </w:endnote>
  <w:endnote w:type="continuationSeparator" w:id="0">
    <w:p w14:paraId="3E89BCE5" w14:textId="77777777" w:rsidR="004553B7" w:rsidRDefault="004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33F3F" w14:textId="77777777" w:rsidR="00C4636E" w:rsidRPr="00880162" w:rsidRDefault="00C4636E" w:rsidP="00C4636E">
    <w:pPr>
      <w:pStyle w:val="Standard"/>
      <w:ind w:left="567" w:hanging="567"/>
      <w:contextualSpacing/>
      <w:jc w:val="center"/>
      <w:rPr>
        <w:bCs/>
        <w:sz w:val="16"/>
        <w:szCs w:val="16"/>
      </w:rPr>
    </w:pPr>
  </w:p>
  <w:p w14:paraId="0C8E1587" w14:textId="77777777" w:rsidR="00B6341D" w:rsidRPr="00C4636E" w:rsidRDefault="00B6341D" w:rsidP="00C463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F7513" w14:textId="77777777" w:rsidR="004553B7" w:rsidRDefault="004553B7">
      <w:r>
        <w:rPr>
          <w:color w:val="000000"/>
        </w:rPr>
        <w:separator/>
      </w:r>
    </w:p>
  </w:footnote>
  <w:footnote w:type="continuationSeparator" w:id="0">
    <w:p w14:paraId="652777A0" w14:textId="77777777" w:rsidR="004553B7" w:rsidRDefault="0045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82FF" w14:textId="77777777"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67B23EBD" wp14:editId="3C1DBD5D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7E284E25" w14:textId="77777777"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6B4AD5A7" w14:textId="77777777"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  <w:p w14:paraId="30F35D62" w14:textId="77777777" w:rsidR="00B6341D" w:rsidRDefault="00B6341D" w:rsidP="00B6341D">
    <w:pPr>
      <w:pStyle w:val="Textbody"/>
    </w:pPr>
  </w:p>
  <w:p w14:paraId="035239DE" w14:textId="77777777" w:rsidR="00B6341D" w:rsidRPr="00B6341D" w:rsidRDefault="00B6341D" w:rsidP="00B6341D">
    <w:pPr>
      <w:pStyle w:val="Textbod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4"/>
    <w:rsid w:val="00127CC9"/>
    <w:rsid w:val="003250BA"/>
    <w:rsid w:val="0033710A"/>
    <w:rsid w:val="004553B7"/>
    <w:rsid w:val="00793B44"/>
    <w:rsid w:val="00905492"/>
    <w:rsid w:val="009C7F64"/>
    <w:rsid w:val="00A81486"/>
    <w:rsid w:val="00B6341D"/>
    <w:rsid w:val="00C4636E"/>
    <w:rsid w:val="00E029CC"/>
    <w:rsid w:val="00F002B6"/>
    <w:rsid w:val="00F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5</cp:revision>
  <cp:lastPrinted>2021-05-24T06:35:00Z</cp:lastPrinted>
  <dcterms:created xsi:type="dcterms:W3CDTF">2021-06-11T07:56:00Z</dcterms:created>
  <dcterms:modified xsi:type="dcterms:W3CDTF">2021-07-30T09:05:00Z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